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6A" w:rsidRPr="00C72916" w:rsidRDefault="00A9476A" w:rsidP="00A9476A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C72916">
        <w:rPr>
          <w:rFonts w:ascii="Times New Roman" w:hAnsi="Times New Roman"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-382270</wp:posOffset>
            </wp:positionV>
            <wp:extent cx="2321560" cy="1997710"/>
            <wp:effectExtent l="19050" t="0" r="2540" b="0"/>
            <wp:wrapTight wrapText="bothSides">
              <wp:wrapPolygon edited="0">
                <wp:start x="-177" y="0"/>
                <wp:lineTo x="-177" y="21421"/>
                <wp:lineTo x="21624" y="21421"/>
                <wp:lineTo x="21624" y="0"/>
                <wp:lineTo x="-17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16">
        <w:rPr>
          <w:rFonts w:ascii="Times New Roman" w:hAnsi="Times New Roman"/>
          <w:b/>
          <w:sz w:val="32"/>
          <w:szCs w:val="32"/>
        </w:rPr>
        <w:t>Convegno di aggiornamento per gli Insegnanti di Religione</w:t>
      </w:r>
    </w:p>
    <w:p w:rsidR="00A9476A" w:rsidRPr="00C72916" w:rsidRDefault="00A9476A" w:rsidP="00A9476A">
      <w:pPr>
        <w:rPr>
          <w:rFonts w:ascii="Times New Roman" w:hAnsi="Times New Roman"/>
          <w:noProof/>
          <w:sz w:val="32"/>
          <w:szCs w:val="32"/>
        </w:rPr>
      </w:pPr>
    </w:p>
    <w:p w:rsidR="00A9476A" w:rsidRPr="00C72916" w:rsidRDefault="00657F22" w:rsidP="00A9476A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Religione e cittadinanza</w:t>
      </w:r>
      <w:r w:rsidR="00AF1259">
        <w:rPr>
          <w:rFonts w:ascii="Times New Roman" w:hAnsi="Times New Roman"/>
          <w:b/>
          <w:caps/>
          <w:sz w:val="32"/>
          <w:szCs w:val="32"/>
        </w:rPr>
        <w:t xml:space="preserve"> attiva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A9476A" w:rsidRPr="006D003D" w:rsidRDefault="00A9476A" w:rsidP="00A9476A">
      <w:pPr>
        <w:jc w:val="center"/>
        <w:rPr>
          <w:szCs w:val="24"/>
        </w:rPr>
      </w:pPr>
    </w:p>
    <w:p w:rsidR="00A9476A" w:rsidRPr="001B5DC4" w:rsidRDefault="00657F22" w:rsidP="00A9476A">
      <w:pPr>
        <w:jc w:val="center"/>
        <w:rPr>
          <w:rFonts w:ascii="Times New Roman" w:hAnsi="Times New Roman"/>
          <w:i/>
          <w:sz w:val="26"/>
          <w:szCs w:val="26"/>
        </w:rPr>
      </w:pPr>
      <w:r w:rsidRPr="001B5DC4">
        <w:rPr>
          <w:rFonts w:ascii="Times New Roman" w:hAnsi="Times New Roman"/>
          <w:i/>
          <w:sz w:val="26"/>
          <w:szCs w:val="26"/>
        </w:rPr>
        <w:t>Roma, Domus Urbis, 18-19 marzo 2017</w:t>
      </w:r>
    </w:p>
    <w:p w:rsidR="00A9476A" w:rsidRDefault="00A9476A" w:rsidP="00A9476A">
      <w:pPr>
        <w:jc w:val="center"/>
        <w:rPr>
          <w:i/>
          <w:szCs w:val="24"/>
        </w:rPr>
      </w:pPr>
    </w:p>
    <w:p w:rsidR="00C72916" w:rsidRDefault="00C72916" w:rsidP="00C72916">
      <w:pPr>
        <w:pBdr>
          <w:bottom w:val="single" w:sz="4" w:space="1" w:color="auto"/>
        </w:pBdr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245"/>
      </w:tblGrid>
      <w:tr w:rsidR="00C72916" w:rsidTr="00266939">
        <w:tc>
          <w:tcPr>
            <w:tcW w:w="8395" w:type="dxa"/>
          </w:tcPr>
          <w:p w:rsidR="00C72916" w:rsidRPr="008B3850" w:rsidRDefault="00C72916" w:rsidP="00266939">
            <w:pPr>
              <w:ind w:firstLine="708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C72916" w:rsidRPr="001F5263" w:rsidRDefault="00C72916" w:rsidP="00266939">
            <w:pPr>
              <w:ind w:firstLine="708"/>
              <w:jc w:val="both"/>
              <w:rPr>
                <w:rFonts w:ascii="Times New Roman" w:hAnsi="Times New Roman"/>
              </w:rPr>
            </w:pPr>
            <w:r w:rsidRPr="001F5263">
              <w:rPr>
                <w:rFonts w:ascii="Times New Roman" w:hAnsi="Times New Roman"/>
              </w:rPr>
              <w:t>L’Incontro è organizzato ai sensi delle Direttive Ministeri</w:t>
            </w:r>
            <w:r>
              <w:rPr>
                <w:rFonts w:ascii="Times New Roman" w:hAnsi="Times New Roman"/>
              </w:rPr>
              <w:t xml:space="preserve">ali n. 305 (art. 2 comma 7) dell’1 luglio 1996, </w:t>
            </w:r>
            <w:r w:rsidRPr="001F5263">
              <w:rPr>
                <w:rFonts w:ascii="Times New Roman" w:hAnsi="Times New Roman"/>
              </w:rPr>
              <w:t>n. 156 (art. 1 comma 2) del 26 marzo 1998.</w:t>
            </w:r>
          </w:p>
          <w:p w:rsidR="00C72916" w:rsidRPr="001F5263" w:rsidRDefault="00C72916" w:rsidP="00266939">
            <w:pPr>
              <w:jc w:val="both"/>
              <w:rPr>
                <w:rFonts w:ascii="Times New Roman" w:hAnsi="Times New Roman"/>
              </w:rPr>
            </w:pPr>
          </w:p>
          <w:p w:rsidR="00C72916" w:rsidRPr="001F5263" w:rsidRDefault="00C72916" w:rsidP="00266939">
            <w:pPr>
              <w:ind w:firstLine="708"/>
              <w:jc w:val="both"/>
              <w:rPr>
                <w:rFonts w:ascii="Times New Roman" w:hAnsi="Times New Roman"/>
              </w:rPr>
            </w:pPr>
            <w:r w:rsidRPr="001F5263">
              <w:rPr>
                <w:rFonts w:ascii="Times New Roman" w:hAnsi="Times New Roman"/>
              </w:rPr>
              <w:t>Ai sensi dell’art. 14 comma 1, 2 e 7 del CCNL, rientra nelle iniziative di formazione e aggiornamento progettate e realizzate dalle Agenzie di Formazione riconosciute dal MIUR.</w:t>
            </w:r>
          </w:p>
          <w:p w:rsidR="00C72916" w:rsidRPr="005C0FD1" w:rsidRDefault="00C72916" w:rsidP="00266939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C72916" w:rsidRPr="001F5263" w:rsidRDefault="00C72916" w:rsidP="00266939">
            <w:pPr>
              <w:ind w:firstLine="708"/>
              <w:jc w:val="both"/>
              <w:rPr>
                <w:rFonts w:ascii="Times New Roman" w:hAnsi="Times New Roman"/>
              </w:rPr>
            </w:pPr>
            <w:r w:rsidRPr="001F5263">
              <w:rPr>
                <w:rFonts w:ascii="Times New Roman" w:hAnsi="Times New Roman"/>
              </w:rPr>
              <w:t>Ai partecipanti sarà rilasciato un attestato di partecipazione.</w:t>
            </w:r>
          </w:p>
          <w:p w:rsidR="00C72916" w:rsidRPr="008B3850" w:rsidRDefault="00C72916" w:rsidP="00266939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C72916" w:rsidRDefault="00C72916" w:rsidP="00C72916">
      <w:pPr>
        <w:pBdr>
          <w:bottom w:val="single" w:sz="4" w:space="1" w:color="auto"/>
        </w:pBdr>
        <w:rPr>
          <w:rFonts w:ascii="Times New Roman" w:hAnsi="Times New Roman"/>
          <w:b/>
          <w:smallCaps/>
          <w:sz w:val="28"/>
          <w:szCs w:val="28"/>
        </w:rPr>
      </w:pPr>
    </w:p>
    <w:p w:rsidR="00C72916" w:rsidRDefault="00C72916" w:rsidP="00C72916">
      <w:pPr>
        <w:pBdr>
          <w:bottom w:val="single" w:sz="4" w:space="1" w:color="auto"/>
        </w:pBdr>
        <w:rPr>
          <w:rFonts w:ascii="Times New Roman" w:hAnsi="Times New Roman"/>
          <w:b/>
          <w:smallCaps/>
          <w:sz w:val="28"/>
          <w:szCs w:val="28"/>
        </w:rPr>
      </w:pPr>
      <w:r w:rsidRPr="00E750FD">
        <w:rPr>
          <w:rFonts w:ascii="Times New Roman" w:hAnsi="Times New Roman"/>
          <w:b/>
          <w:smallCaps/>
          <w:sz w:val="28"/>
          <w:szCs w:val="28"/>
        </w:rPr>
        <w:t>Iscrizioni e informazioni</w:t>
      </w:r>
    </w:p>
    <w:p w:rsidR="00C72916" w:rsidRDefault="00C72916" w:rsidP="00C72916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C72916" w:rsidRDefault="00C72916" w:rsidP="00866B34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Segreteria Istituto di Catechetica </w:t>
      </w:r>
    </w:p>
    <w:p w:rsidR="00C72916" w:rsidRPr="001F5263" w:rsidRDefault="00C72916" w:rsidP="00866B34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>Università Pontificia Salesiana</w:t>
      </w:r>
    </w:p>
    <w:p w:rsidR="00C72916" w:rsidRPr="001F5263" w:rsidRDefault="00C72916" w:rsidP="00866B34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>Piazza Ateneo Salesiano, 1</w:t>
      </w:r>
    </w:p>
    <w:p w:rsidR="00C72916" w:rsidRPr="001F5263" w:rsidRDefault="00C72916" w:rsidP="00866B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00139 </w:t>
      </w:r>
      <w:r w:rsidRPr="00E750FD">
        <w:rPr>
          <w:rFonts w:ascii="Times New Roman" w:hAnsi="Times New Roman"/>
          <w:smallCaps/>
          <w:sz w:val="24"/>
          <w:szCs w:val="24"/>
        </w:rPr>
        <w:t>Roma</w:t>
      </w:r>
      <w:r>
        <w:rPr>
          <w:rFonts w:ascii="Times New Roman" w:hAnsi="Times New Roman"/>
          <w:sz w:val="24"/>
          <w:szCs w:val="24"/>
        </w:rPr>
        <w:t>.</w:t>
      </w:r>
    </w:p>
    <w:p w:rsidR="00C72916" w:rsidRPr="001F5263" w:rsidRDefault="00C72916" w:rsidP="00C729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. 06 87290651 — </w:t>
      </w:r>
      <w:r w:rsidRPr="001F5263">
        <w:rPr>
          <w:rFonts w:ascii="Times New Roman" w:hAnsi="Times New Roman"/>
          <w:sz w:val="24"/>
          <w:szCs w:val="24"/>
        </w:rPr>
        <w:t>06 87290808</w:t>
      </w:r>
    </w:p>
    <w:p w:rsidR="00C72916" w:rsidRPr="001F5263" w:rsidRDefault="00C72916" w:rsidP="00C729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="007F2D03">
        <w:rPr>
          <w:rFonts w:ascii="Times New Roman" w:hAnsi="Times New Roman"/>
          <w:sz w:val="24"/>
          <w:szCs w:val="24"/>
        </w:rPr>
        <w:t>Fax 06 87290.354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72916" w:rsidRPr="001F5263" w:rsidRDefault="00C72916" w:rsidP="00C729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E</w:t>
      </w:r>
      <w:r w:rsidRPr="001F5263">
        <w:rPr>
          <w:rFonts w:ascii="Times New Roman" w:hAnsi="Times New Roman"/>
          <w:sz w:val="24"/>
          <w:szCs w:val="24"/>
        </w:rPr>
        <w:t>-mail: catechetica@unisal.it</w:t>
      </w:r>
    </w:p>
    <w:p w:rsidR="00C72916" w:rsidRDefault="00C72916" w:rsidP="00C72916">
      <w:pPr>
        <w:jc w:val="both"/>
        <w:rPr>
          <w:rFonts w:ascii="Times New Roman" w:hAnsi="Times New Roman"/>
          <w:sz w:val="24"/>
          <w:szCs w:val="24"/>
        </w:rPr>
      </w:pPr>
    </w:p>
    <w:p w:rsidR="00C72916" w:rsidRDefault="00C72916" w:rsidP="00C72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E750FD">
        <w:rPr>
          <w:rFonts w:ascii="Times New Roman" w:hAnsi="Times New Roman"/>
          <w:smallCaps/>
          <w:sz w:val="24"/>
          <w:szCs w:val="24"/>
        </w:rPr>
        <w:t>Orario di ufficio</w:t>
      </w:r>
      <w:r w:rsidRPr="001F526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Martedì e Giovedì</w:t>
      </w:r>
      <w:r>
        <w:rPr>
          <w:rFonts w:ascii="Times New Roman" w:hAnsi="Times New Roman"/>
          <w:sz w:val="24"/>
          <w:szCs w:val="24"/>
        </w:rPr>
        <w:t xml:space="preserve">, dalle </w:t>
      </w:r>
      <w:r w:rsidR="00EE572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alle 12.</w:t>
      </w:r>
      <w:r w:rsidR="00EE572C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.</w:t>
      </w:r>
    </w:p>
    <w:p w:rsidR="00C72916" w:rsidRDefault="00C72916" w:rsidP="00C72916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C72916" w:rsidRPr="001F5263" w:rsidRDefault="00C72916" w:rsidP="00C729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Le iscrizioni al Convegno</w:t>
      </w:r>
      <w:r w:rsidRPr="001F5263">
        <w:rPr>
          <w:rFonts w:ascii="Times New Roman" w:hAnsi="Times New Roman"/>
          <w:sz w:val="24"/>
          <w:szCs w:val="24"/>
        </w:rPr>
        <w:t xml:space="preserve"> devono perv</w:t>
      </w:r>
      <w:r>
        <w:rPr>
          <w:rFonts w:ascii="Times New Roman" w:hAnsi="Times New Roman"/>
          <w:sz w:val="24"/>
          <w:szCs w:val="24"/>
        </w:rPr>
        <w:t xml:space="preserve">enire via Fax o Mail </w:t>
      </w:r>
      <w:r w:rsidR="007F2D03">
        <w:rPr>
          <w:rFonts w:ascii="Times New Roman" w:hAnsi="Times New Roman"/>
          <w:b/>
          <w:sz w:val="24"/>
          <w:szCs w:val="24"/>
        </w:rPr>
        <w:t>entro il 10</w:t>
      </w:r>
      <w:r w:rsidRPr="008F3690">
        <w:rPr>
          <w:rFonts w:ascii="Times New Roman" w:hAnsi="Times New Roman"/>
          <w:b/>
          <w:sz w:val="24"/>
          <w:szCs w:val="24"/>
        </w:rPr>
        <w:t xml:space="preserve"> </w:t>
      </w:r>
      <w:r w:rsidR="007F2D03">
        <w:rPr>
          <w:rFonts w:ascii="Times New Roman" w:hAnsi="Times New Roman"/>
          <w:b/>
          <w:sz w:val="24"/>
          <w:szCs w:val="24"/>
        </w:rPr>
        <w:t>marzo 2017</w:t>
      </w:r>
      <w:r w:rsidRPr="001F5263">
        <w:rPr>
          <w:rFonts w:ascii="Times New Roman" w:hAnsi="Times New Roman"/>
          <w:sz w:val="24"/>
          <w:szCs w:val="24"/>
        </w:rPr>
        <w:t xml:space="preserve"> alla Segreteria dell’Istituto di Catechetica, mediante</w:t>
      </w:r>
      <w:r>
        <w:rPr>
          <w:rFonts w:ascii="Times New Roman" w:hAnsi="Times New Roman"/>
          <w:sz w:val="24"/>
          <w:szCs w:val="24"/>
        </w:rPr>
        <w:t>:</w:t>
      </w:r>
    </w:p>
    <w:p w:rsidR="00C72916" w:rsidRPr="007A42C5" w:rsidRDefault="00C72916" w:rsidP="00C72916">
      <w:pPr>
        <w:rPr>
          <w:rFonts w:ascii="Times New Roman" w:hAnsi="Times New Roman"/>
          <w:sz w:val="16"/>
          <w:szCs w:val="16"/>
        </w:rPr>
      </w:pPr>
    </w:p>
    <w:p w:rsidR="00F84544" w:rsidRDefault="00C72916" w:rsidP="00F84544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848BC">
        <w:rPr>
          <w:rFonts w:ascii="Times New Roman" w:hAnsi="Times New Roman"/>
          <w:b/>
          <w:sz w:val="28"/>
          <w:szCs w:val="28"/>
        </w:rPr>
        <w:t>Invio della scheda di iscrizione</w:t>
      </w:r>
      <w:r w:rsidRPr="00340325">
        <w:rPr>
          <w:rFonts w:ascii="Times New Roman" w:hAnsi="Times New Roman"/>
        </w:rPr>
        <w:t xml:space="preserve"> unitamente alla ricevuta comprovante il </w:t>
      </w:r>
      <w:r w:rsidRPr="00635D59">
        <w:rPr>
          <w:rFonts w:ascii="Times New Roman" w:hAnsi="Times New Roman"/>
          <w:b/>
        </w:rPr>
        <w:t>versamento della quota di iscrizione</w:t>
      </w:r>
      <w:r w:rsidRPr="00340325">
        <w:rPr>
          <w:rFonts w:ascii="Times New Roman" w:hAnsi="Times New Roman"/>
        </w:rPr>
        <w:t xml:space="preserve"> </w:t>
      </w:r>
      <w:r w:rsidRPr="00A93DCC">
        <w:rPr>
          <w:rFonts w:ascii="Times New Roman" w:hAnsi="Times New Roman"/>
          <w:b/>
        </w:rPr>
        <w:t>(</w:t>
      </w:r>
      <w:r w:rsidR="007F2D03" w:rsidRPr="00A93DCC">
        <w:rPr>
          <w:rFonts w:ascii="Times New Roman" w:hAnsi="Times New Roman"/>
          <w:b/>
        </w:rPr>
        <w:t>€ 10</w:t>
      </w:r>
      <w:r w:rsidR="008F3690" w:rsidRPr="00A93DCC">
        <w:rPr>
          <w:rFonts w:ascii="Times New Roman" w:hAnsi="Times New Roman"/>
          <w:b/>
        </w:rPr>
        <w:t>0.00</w:t>
      </w:r>
      <w:r w:rsidRPr="00A93DCC">
        <w:rPr>
          <w:rFonts w:ascii="Times New Roman" w:hAnsi="Times New Roman"/>
          <w:b/>
        </w:rPr>
        <w:t xml:space="preserve">) </w:t>
      </w:r>
      <w:r w:rsidR="00CF3280" w:rsidRPr="00340325">
        <w:rPr>
          <w:rFonts w:ascii="Times New Roman" w:hAnsi="Times New Roman"/>
        </w:rPr>
        <w:t xml:space="preserve">sul </w:t>
      </w:r>
      <w:r w:rsidR="00635D59">
        <w:rPr>
          <w:rFonts w:ascii="Times New Roman" w:hAnsi="Times New Roman"/>
        </w:rPr>
        <w:t xml:space="preserve">conto </w:t>
      </w:r>
      <w:r w:rsidR="00CF3280" w:rsidRPr="00340325">
        <w:rPr>
          <w:rFonts w:ascii="Times New Roman" w:hAnsi="Times New Roman"/>
        </w:rPr>
        <w:t>Banca Popolare di Sondrio</w:t>
      </w:r>
      <w:r w:rsidR="006320E0">
        <w:rPr>
          <w:rFonts w:ascii="Times New Roman" w:hAnsi="Times New Roman"/>
        </w:rPr>
        <w:t>,</w:t>
      </w:r>
      <w:r w:rsidR="007F2D03">
        <w:rPr>
          <w:rFonts w:ascii="Times New Roman" w:hAnsi="Times New Roman"/>
        </w:rPr>
        <w:t xml:space="preserve"> </w:t>
      </w:r>
      <w:r w:rsidR="006320E0">
        <w:rPr>
          <w:rFonts w:ascii="Times New Roman" w:hAnsi="Times New Roman"/>
        </w:rPr>
        <w:t>Agenzia 19</w:t>
      </w:r>
      <w:r w:rsidR="00CF3280" w:rsidRPr="00340325">
        <w:rPr>
          <w:rFonts w:ascii="Times New Roman" w:hAnsi="Times New Roman"/>
        </w:rPr>
        <w:t xml:space="preserve"> – Piazza Filattiera, 24 – 00139 </w:t>
      </w:r>
      <w:r w:rsidR="00CF3280" w:rsidRPr="00340325">
        <w:rPr>
          <w:rFonts w:ascii="Times New Roman" w:hAnsi="Times New Roman"/>
          <w:smallCaps/>
        </w:rPr>
        <w:t>Roma</w:t>
      </w:r>
      <w:r w:rsidR="00CF3280" w:rsidRPr="00340325">
        <w:rPr>
          <w:rFonts w:ascii="Times New Roman" w:hAnsi="Times New Roman"/>
        </w:rPr>
        <w:t xml:space="preserve"> intestato al Pontificio Ateneo Salesiano </w:t>
      </w:r>
      <w:r w:rsidR="00CF3280" w:rsidRPr="006848BC">
        <w:rPr>
          <w:rFonts w:ascii="Times New Roman" w:hAnsi="Times New Roman"/>
          <w:b/>
          <w:sz w:val="28"/>
          <w:szCs w:val="28"/>
        </w:rPr>
        <w:t>- IBAN: IT62 W056</w:t>
      </w:r>
      <w:r w:rsidR="00340325" w:rsidRPr="006848BC">
        <w:rPr>
          <w:rFonts w:ascii="Times New Roman" w:hAnsi="Times New Roman"/>
          <w:b/>
          <w:sz w:val="28"/>
          <w:szCs w:val="28"/>
        </w:rPr>
        <w:t xml:space="preserve"> </w:t>
      </w:r>
      <w:r w:rsidR="00CF3280" w:rsidRPr="006848BC">
        <w:rPr>
          <w:rFonts w:ascii="Times New Roman" w:hAnsi="Times New Roman"/>
          <w:b/>
          <w:sz w:val="28"/>
          <w:szCs w:val="28"/>
        </w:rPr>
        <w:t>9603</w:t>
      </w:r>
      <w:r w:rsidR="00340325" w:rsidRPr="006848BC">
        <w:rPr>
          <w:rFonts w:ascii="Times New Roman" w:hAnsi="Times New Roman"/>
          <w:b/>
          <w:sz w:val="28"/>
          <w:szCs w:val="28"/>
        </w:rPr>
        <w:t xml:space="preserve"> </w:t>
      </w:r>
      <w:r w:rsidR="00CF3280" w:rsidRPr="006848BC">
        <w:rPr>
          <w:rFonts w:ascii="Times New Roman" w:hAnsi="Times New Roman"/>
          <w:b/>
          <w:sz w:val="28"/>
          <w:szCs w:val="28"/>
        </w:rPr>
        <w:t>2190 0000 1000 X</w:t>
      </w:r>
      <w:r w:rsidR="00340325" w:rsidRPr="006848BC">
        <w:rPr>
          <w:rFonts w:ascii="Times New Roman" w:hAnsi="Times New Roman"/>
          <w:b/>
          <w:sz w:val="28"/>
          <w:szCs w:val="28"/>
        </w:rPr>
        <w:t>18</w:t>
      </w:r>
      <w:r w:rsidR="00CF3280" w:rsidRPr="00340325">
        <w:rPr>
          <w:rFonts w:ascii="Times New Roman" w:hAnsi="Times New Roman"/>
        </w:rPr>
        <w:t xml:space="preserve">  </w:t>
      </w:r>
      <w:r w:rsidR="008F3690" w:rsidRPr="00340325">
        <w:rPr>
          <w:rFonts w:ascii="Times New Roman" w:hAnsi="Times New Roman"/>
        </w:rPr>
        <w:t>(indicando con precisione il nome della/delle persone cui esso si riferisce</w:t>
      </w:r>
      <w:r w:rsidR="00F84544">
        <w:rPr>
          <w:rFonts w:ascii="Times New Roman" w:hAnsi="Times New Roman"/>
        </w:rPr>
        <w:t xml:space="preserve"> e la causale del versamento: «Iscrizione </w:t>
      </w:r>
      <w:r w:rsidR="007F2D03">
        <w:rPr>
          <w:rFonts w:ascii="Times New Roman" w:hAnsi="Times New Roman"/>
          <w:b/>
          <w:sz w:val="24"/>
          <w:szCs w:val="24"/>
        </w:rPr>
        <w:t>«Convegno IRC», 18-19 marzo 2017</w:t>
      </w:r>
      <w:r w:rsidR="00F84544" w:rsidRPr="001F5263">
        <w:rPr>
          <w:rFonts w:ascii="Times New Roman" w:hAnsi="Times New Roman"/>
          <w:sz w:val="24"/>
          <w:szCs w:val="24"/>
        </w:rPr>
        <w:t>)</w:t>
      </w:r>
      <w:r w:rsidR="00F84544">
        <w:rPr>
          <w:rFonts w:ascii="Times New Roman" w:hAnsi="Times New Roman"/>
          <w:sz w:val="24"/>
          <w:szCs w:val="24"/>
        </w:rPr>
        <w:t xml:space="preserve"> </w:t>
      </w:r>
    </w:p>
    <w:p w:rsidR="00F84544" w:rsidRDefault="00F84544" w:rsidP="00F84544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6848BC" w:rsidRDefault="006848BC" w:rsidP="006848BC">
      <w:pPr>
        <w:pStyle w:val="Paragrafoelenco"/>
        <w:ind w:left="357"/>
        <w:rPr>
          <w:rFonts w:ascii="Times New Roman" w:hAnsi="Times New Roman"/>
          <w:b/>
          <w:sz w:val="28"/>
          <w:szCs w:val="28"/>
        </w:rPr>
      </w:pPr>
    </w:p>
    <w:p w:rsidR="00AF1259" w:rsidRDefault="00AF1259" w:rsidP="006848BC">
      <w:pPr>
        <w:pStyle w:val="Paragrafoelenco"/>
        <w:ind w:left="357"/>
        <w:rPr>
          <w:rFonts w:ascii="Times New Roman" w:hAnsi="Times New Roman"/>
          <w:b/>
          <w:sz w:val="28"/>
          <w:szCs w:val="28"/>
        </w:rPr>
      </w:pPr>
    </w:p>
    <w:p w:rsidR="00AF1259" w:rsidRDefault="00AF1259" w:rsidP="006848BC">
      <w:pPr>
        <w:pStyle w:val="Paragrafoelenco"/>
        <w:ind w:left="357"/>
        <w:rPr>
          <w:rFonts w:ascii="Times New Roman" w:hAnsi="Times New Roman"/>
          <w:b/>
          <w:sz w:val="28"/>
          <w:szCs w:val="28"/>
        </w:rPr>
      </w:pPr>
    </w:p>
    <w:p w:rsidR="007F2D03" w:rsidRDefault="007F2D03" w:rsidP="006848BC">
      <w:pPr>
        <w:pStyle w:val="Paragrafoelenco"/>
        <w:ind w:left="357"/>
        <w:rPr>
          <w:rFonts w:ascii="Times New Roman" w:hAnsi="Times New Roman"/>
          <w:b/>
          <w:sz w:val="28"/>
          <w:szCs w:val="28"/>
        </w:rPr>
      </w:pPr>
    </w:p>
    <w:p w:rsidR="0025776F" w:rsidRDefault="0025776F" w:rsidP="006848BC">
      <w:pPr>
        <w:pStyle w:val="Paragrafoelenco"/>
        <w:ind w:left="357"/>
        <w:rPr>
          <w:rFonts w:ascii="Times New Roman" w:hAnsi="Times New Roman"/>
          <w:b/>
          <w:sz w:val="28"/>
          <w:szCs w:val="28"/>
        </w:rPr>
      </w:pPr>
    </w:p>
    <w:p w:rsidR="0025776F" w:rsidRDefault="0025776F" w:rsidP="006848BC">
      <w:pPr>
        <w:pStyle w:val="Paragrafoelenco"/>
        <w:ind w:left="357"/>
        <w:rPr>
          <w:rFonts w:ascii="Times New Roman" w:hAnsi="Times New Roman"/>
          <w:b/>
          <w:sz w:val="28"/>
          <w:szCs w:val="28"/>
        </w:rPr>
      </w:pPr>
    </w:p>
    <w:p w:rsidR="0025776F" w:rsidRDefault="0025776F" w:rsidP="006848BC">
      <w:pPr>
        <w:pStyle w:val="Paragrafoelenco"/>
        <w:ind w:left="357"/>
        <w:rPr>
          <w:rFonts w:ascii="Times New Roman" w:hAnsi="Times New Roman"/>
          <w:b/>
          <w:sz w:val="28"/>
          <w:szCs w:val="28"/>
        </w:rPr>
      </w:pPr>
    </w:p>
    <w:p w:rsidR="00866B34" w:rsidRPr="00866B34" w:rsidRDefault="00866B34" w:rsidP="00866B34">
      <w:pPr>
        <w:spacing w:after="120"/>
        <w:rPr>
          <w:rFonts w:ascii="Times New Roman" w:hAnsi="Times New Roman"/>
          <w:b/>
          <w:sz w:val="24"/>
          <w:szCs w:val="24"/>
        </w:rPr>
      </w:pPr>
      <w:r w:rsidRPr="00866B34">
        <w:rPr>
          <w:rFonts w:ascii="Times New Roman" w:hAnsi="Times New Roman"/>
          <w:b/>
          <w:sz w:val="24"/>
          <w:szCs w:val="24"/>
        </w:rPr>
        <w:lastRenderedPageBreak/>
        <w:t>Sede del Convegno</w:t>
      </w:r>
    </w:p>
    <w:p w:rsidR="00A9476A" w:rsidRPr="00DF0DD4" w:rsidRDefault="00A9476A" w:rsidP="00866B34">
      <w:pPr>
        <w:spacing w:after="120"/>
        <w:rPr>
          <w:rFonts w:ascii="Times New Roman" w:hAnsi="Times New Roman"/>
          <w:i/>
          <w:sz w:val="24"/>
          <w:szCs w:val="24"/>
        </w:rPr>
      </w:pPr>
      <w:r w:rsidRPr="00DF0DD4">
        <w:rPr>
          <w:rFonts w:ascii="Times New Roman" w:hAnsi="Times New Roman"/>
          <w:i/>
          <w:sz w:val="24"/>
          <w:szCs w:val="24"/>
        </w:rPr>
        <w:t xml:space="preserve">Casa Domus Urbis </w:t>
      </w:r>
    </w:p>
    <w:p w:rsidR="00A9476A" w:rsidRPr="00DF0DD4" w:rsidRDefault="00A9476A" w:rsidP="00866B34">
      <w:pPr>
        <w:spacing w:after="120"/>
        <w:rPr>
          <w:rFonts w:ascii="Times New Roman" w:hAnsi="Times New Roman"/>
          <w:sz w:val="24"/>
          <w:szCs w:val="24"/>
        </w:rPr>
      </w:pPr>
      <w:r w:rsidRPr="00DF0DD4">
        <w:rPr>
          <w:rFonts w:ascii="Times New Roman" w:hAnsi="Times New Roman"/>
          <w:sz w:val="24"/>
          <w:szCs w:val="24"/>
        </w:rPr>
        <w:t>Opera don Guanella</w:t>
      </w:r>
    </w:p>
    <w:p w:rsidR="00A9476A" w:rsidRPr="00DF0DD4" w:rsidRDefault="0079213D" w:rsidP="00866B3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della Bu</w:t>
      </w:r>
      <w:r w:rsidR="00A9476A" w:rsidRPr="00DF0DD4">
        <w:rPr>
          <w:rFonts w:ascii="Times New Roman" w:hAnsi="Times New Roman"/>
          <w:sz w:val="24"/>
          <w:szCs w:val="24"/>
        </w:rPr>
        <w:t xml:space="preserve">falotta, 550 </w:t>
      </w:r>
    </w:p>
    <w:p w:rsidR="00A9476A" w:rsidRPr="00DF0DD4" w:rsidRDefault="00A9476A" w:rsidP="00866B34">
      <w:pPr>
        <w:spacing w:after="120"/>
        <w:rPr>
          <w:rFonts w:ascii="Times New Roman" w:hAnsi="Times New Roman"/>
          <w:sz w:val="24"/>
          <w:szCs w:val="24"/>
        </w:rPr>
      </w:pPr>
      <w:r w:rsidRPr="00DF0DD4">
        <w:rPr>
          <w:rFonts w:ascii="Times New Roman" w:hAnsi="Times New Roman"/>
          <w:sz w:val="24"/>
          <w:szCs w:val="24"/>
        </w:rPr>
        <w:t>00139 Roma</w:t>
      </w:r>
    </w:p>
    <w:p w:rsidR="00A9476A" w:rsidRPr="00DF0DD4" w:rsidRDefault="00A9476A" w:rsidP="00866B34">
      <w:pPr>
        <w:spacing w:after="120"/>
        <w:rPr>
          <w:rFonts w:ascii="Times New Roman" w:hAnsi="Times New Roman"/>
          <w:sz w:val="24"/>
          <w:szCs w:val="24"/>
        </w:rPr>
      </w:pPr>
      <w:r w:rsidRPr="00DF0DD4">
        <w:rPr>
          <w:rFonts w:ascii="Times New Roman" w:hAnsi="Times New Roman"/>
          <w:sz w:val="24"/>
          <w:szCs w:val="24"/>
        </w:rPr>
        <w:t>Tel.</w:t>
      </w:r>
      <w:r w:rsidR="00217DA6" w:rsidRPr="00217DA6">
        <w:rPr>
          <w:rFonts w:ascii="Oxygen" w:hAnsi="Oxygen"/>
          <w:color w:val="666666"/>
          <w:sz w:val="20"/>
          <w:szCs w:val="20"/>
        </w:rPr>
        <w:t xml:space="preserve"> </w:t>
      </w:r>
      <w:r w:rsidR="00217DA6" w:rsidRPr="00217DA6">
        <w:rPr>
          <w:rFonts w:ascii="Times New Roman" w:hAnsi="Times New Roman"/>
          <w:sz w:val="24"/>
          <w:szCs w:val="24"/>
        </w:rPr>
        <w:t>0687133872 </w:t>
      </w:r>
    </w:p>
    <w:p w:rsidR="001C5882" w:rsidRDefault="00A9476A" w:rsidP="001C5882">
      <w:pPr>
        <w:spacing w:after="120"/>
        <w:rPr>
          <w:rFonts w:ascii="Times New Roman" w:hAnsi="Times New Roman"/>
          <w:sz w:val="24"/>
          <w:szCs w:val="24"/>
        </w:rPr>
      </w:pPr>
      <w:r w:rsidRPr="00DF0DD4">
        <w:rPr>
          <w:rFonts w:ascii="Times New Roman" w:hAnsi="Times New Roman"/>
          <w:sz w:val="24"/>
          <w:szCs w:val="24"/>
        </w:rPr>
        <w:t xml:space="preserve">Mail. </w:t>
      </w:r>
      <w:bookmarkStart w:id="0" w:name="_GoBack"/>
      <w:bookmarkEnd w:id="0"/>
      <w:r w:rsidR="001C5882">
        <w:rPr>
          <w:rFonts w:ascii="Times New Roman" w:hAnsi="Times New Roman"/>
          <w:sz w:val="24"/>
          <w:szCs w:val="24"/>
        </w:rPr>
        <w:fldChar w:fldCharType="begin"/>
      </w:r>
      <w:r w:rsidR="001C5882">
        <w:rPr>
          <w:rFonts w:ascii="Times New Roman" w:hAnsi="Times New Roman"/>
          <w:sz w:val="24"/>
          <w:szCs w:val="24"/>
        </w:rPr>
        <w:instrText xml:space="preserve"> HYPERLINK "mailto:</w:instrText>
      </w:r>
      <w:r w:rsidR="001C5882" w:rsidRPr="00217DA6">
        <w:rPr>
          <w:rFonts w:ascii="Times New Roman" w:hAnsi="Times New Roman"/>
          <w:sz w:val="24"/>
          <w:szCs w:val="24"/>
        </w:rPr>
        <w:instrText>domusurbis@domusurbis.</w:instrText>
      </w:r>
      <w:r w:rsidR="001C5882">
        <w:rPr>
          <w:rFonts w:ascii="Times New Roman" w:hAnsi="Times New Roman"/>
          <w:sz w:val="24"/>
          <w:szCs w:val="24"/>
        </w:rPr>
        <w:instrText xml:space="preserve">it" </w:instrText>
      </w:r>
      <w:r w:rsidR="001C5882">
        <w:rPr>
          <w:rFonts w:ascii="Times New Roman" w:hAnsi="Times New Roman"/>
          <w:sz w:val="24"/>
          <w:szCs w:val="24"/>
        </w:rPr>
        <w:fldChar w:fldCharType="separate"/>
      </w:r>
      <w:r w:rsidR="001C5882" w:rsidRPr="001576A8">
        <w:rPr>
          <w:rStyle w:val="Collegamentoipertestuale"/>
          <w:rFonts w:ascii="Times New Roman" w:hAnsi="Times New Roman"/>
          <w:sz w:val="24"/>
          <w:szCs w:val="24"/>
        </w:rPr>
        <w:t>domusurbis@domusurbis.it</w:t>
      </w:r>
      <w:r w:rsidR="001C5882">
        <w:rPr>
          <w:rFonts w:ascii="Times New Roman" w:hAnsi="Times New Roman"/>
          <w:sz w:val="24"/>
          <w:szCs w:val="24"/>
        </w:rPr>
        <w:fldChar w:fldCharType="end"/>
      </w:r>
    </w:p>
    <w:p w:rsidR="00A9476A" w:rsidRDefault="001C5882" w:rsidP="001C588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1259" w:rsidRPr="00992ED3" w:rsidRDefault="00AF1259" w:rsidP="00992ED3">
      <w:pPr>
        <w:spacing w:after="120"/>
        <w:rPr>
          <w:rFonts w:ascii="Times New Roman" w:hAnsi="Times New Roman"/>
          <w:sz w:val="24"/>
          <w:szCs w:val="24"/>
        </w:rPr>
      </w:pPr>
      <w:r w:rsidRPr="00992ED3">
        <w:rPr>
          <w:rFonts w:ascii="Times New Roman" w:hAnsi="Times New Roman"/>
          <w:b/>
          <w:sz w:val="24"/>
          <w:szCs w:val="24"/>
        </w:rPr>
        <w:t>La richiesta di alloggio e vitto</w:t>
      </w:r>
      <w:r w:rsidRPr="00992ED3">
        <w:rPr>
          <w:rFonts w:ascii="Times New Roman" w:hAnsi="Times New Roman"/>
          <w:sz w:val="24"/>
          <w:szCs w:val="24"/>
        </w:rPr>
        <w:t xml:space="preserve"> viene fatta</w:t>
      </w:r>
      <w:r w:rsidR="00992ED3" w:rsidRPr="00992ED3">
        <w:rPr>
          <w:rFonts w:ascii="Times New Roman" w:hAnsi="Times New Roman"/>
          <w:sz w:val="24"/>
          <w:szCs w:val="24"/>
        </w:rPr>
        <w:t xml:space="preserve"> dagli interessati</w:t>
      </w:r>
      <w:r w:rsidRPr="00992ED3">
        <w:rPr>
          <w:rFonts w:ascii="Times New Roman" w:hAnsi="Times New Roman"/>
          <w:sz w:val="24"/>
          <w:szCs w:val="24"/>
        </w:rPr>
        <w:t xml:space="preserve"> </w:t>
      </w:r>
      <w:r w:rsidR="00992ED3" w:rsidRPr="00992ED3">
        <w:rPr>
          <w:rFonts w:ascii="Times New Roman" w:hAnsi="Times New Roman"/>
          <w:sz w:val="24"/>
          <w:szCs w:val="24"/>
        </w:rPr>
        <w:t xml:space="preserve">a </w:t>
      </w:r>
      <w:r w:rsidRPr="00992ED3">
        <w:rPr>
          <w:rFonts w:ascii="Times New Roman" w:hAnsi="Times New Roman"/>
          <w:sz w:val="24"/>
          <w:szCs w:val="24"/>
        </w:rPr>
        <w:t>Domus Urbis</w:t>
      </w:r>
      <w:r w:rsidR="00992ED3" w:rsidRPr="00992ED3">
        <w:rPr>
          <w:rFonts w:ascii="Times New Roman" w:hAnsi="Times New Roman"/>
          <w:sz w:val="24"/>
          <w:szCs w:val="24"/>
        </w:rPr>
        <w:t>.</w:t>
      </w:r>
    </w:p>
    <w:p w:rsidR="00992ED3" w:rsidRPr="00992ED3" w:rsidRDefault="00992ED3" w:rsidP="00992ED3">
      <w:pPr>
        <w:spacing w:after="120"/>
        <w:rPr>
          <w:rFonts w:ascii="Times New Roman" w:hAnsi="Times New Roman"/>
          <w:sz w:val="24"/>
          <w:szCs w:val="24"/>
        </w:rPr>
      </w:pPr>
      <w:r w:rsidRPr="00992ED3">
        <w:rPr>
          <w:rFonts w:ascii="Times New Roman" w:hAnsi="Times New Roman"/>
          <w:sz w:val="24"/>
          <w:szCs w:val="24"/>
        </w:rPr>
        <w:t>I non residenti a Roma devono p</w:t>
      </w:r>
      <w:r>
        <w:rPr>
          <w:rFonts w:ascii="Times New Roman" w:hAnsi="Times New Roman"/>
          <w:sz w:val="24"/>
          <w:szCs w:val="24"/>
        </w:rPr>
        <w:t>ure p</w:t>
      </w:r>
      <w:r w:rsidRPr="00992ED3">
        <w:rPr>
          <w:rFonts w:ascii="Times New Roman" w:hAnsi="Times New Roman"/>
          <w:sz w:val="24"/>
          <w:szCs w:val="24"/>
        </w:rPr>
        <w:t>agare la Tassa di soggiorno.</w:t>
      </w:r>
    </w:p>
    <w:p w:rsidR="00992ED3" w:rsidRPr="00992ED3" w:rsidRDefault="00992ED3" w:rsidP="00992ED3">
      <w:pPr>
        <w:shd w:val="clear" w:color="auto" w:fill="FFFFFF"/>
        <w:spacing w:after="120"/>
        <w:rPr>
          <w:rFonts w:ascii="PT Sans" w:eastAsia="Times New Roman" w:hAnsi="PT Sans"/>
          <w:b/>
          <w:color w:val="201F1F"/>
          <w:sz w:val="23"/>
          <w:szCs w:val="23"/>
          <w:lang w:eastAsia="it-IT"/>
        </w:rPr>
      </w:pPr>
      <w:r w:rsidRPr="00992ED3">
        <w:rPr>
          <w:rFonts w:ascii="PT Sans" w:eastAsia="Times New Roman" w:hAnsi="PT Sans"/>
          <w:b/>
          <w:color w:val="201F1F"/>
          <w:sz w:val="23"/>
          <w:szCs w:val="23"/>
          <w:lang w:eastAsia="it-IT"/>
        </w:rPr>
        <w:t>Tariffe:</w:t>
      </w:r>
    </w:p>
    <w:p w:rsidR="00992ED3" w:rsidRPr="00992ED3" w:rsidRDefault="00992ED3" w:rsidP="00992ED3">
      <w:pPr>
        <w:shd w:val="clear" w:color="auto" w:fill="FFFFFF"/>
        <w:spacing w:after="120"/>
        <w:rPr>
          <w:rFonts w:ascii="PT Sans" w:eastAsia="Times New Roman" w:hAnsi="PT Sans"/>
          <w:color w:val="201F1F"/>
          <w:sz w:val="23"/>
          <w:szCs w:val="23"/>
          <w:lang w:eastAsia="it-IT"/>
        </w:rPr>
      </w:pPr>
      <w:r>
        <w:rPr>
          <w:rFonts w:ascii="PT Sans" w:eastAsia="Times New Roman" w:hAnsi="PT Sans"/>
          <w:color w:val="201F1F"/>
          <w:sz w:val="23"/>
          <w:szCs w:val="23"/>
          <w:lang w:eastAsia="it-IT"/>
        </w:rPr>
        <w:t xml:space="preserve">- </w:t>
      </w:r>
      <w:r w:rsidRPr="00992ED3">
        <w:rPr>
          <w:rFonts w:ascii="PT Sans" w:eastAsia="Times New Roman" w:hAnsi="PT Sans"/>
          <w:i/>
          <w:color w:val="201F1F"/>
          <w:sz w:val="23"/>
          <w:szCs w:val="23"/>
          <w:lang w:eastAsia="it-IT"/>
        </w:rPr>
        <w:t>Camera singola</w:t>
      </w:r>
      <w:r w:rsidRPr="00992ED3">
        <w:rPr>
          <w:rFonts w:ascii="PT Sans" w:eastAsia="Times New Roman" w:hAnsi="PT Sans"/>
          <w:color w:val="201F1F"/>
          <w:sz w:val="23"/>
          <w:szCs w:val="23"/>
          <w:lang w:eastAsia="it-IT"/>
        </w:rPr>
        <w:t xml:space="preserve"> con </w:t>
      </w:r>
      <w:r>
        <w:rPr>
          <w:rFonts w:ascii="PT Sans" w:eastAsia="Times New Roman" w:hAnsi="PT Sans"/>
          <w:color w:val="201F1F"/>
          <w:sz w:val="23"/>
          <w:szCs w:val="23"/>
          <w:lang w:eastAsia="it-IT"/>
        </w:rPr>
        <w:t>prima colazione inclusa € 41,00.</w:t>
      </w:r>
    </w:p>
    <w:p w:rsidR="00992ED3" w:rsidRPr="00992ED3" w:rsidRDefault="00992ED3" w:rsidP="00992ED3">
      <w:pPr>
        <w:shd w:val="clear" w:color="auto" w:fill="FFFFFF"/>
        <w:spacing w:after="120"/>
        <w:rPr>
          <w:rFonts w:ascii="PT Sans" w:eastAsia="Times New Roman" w:hAnsi="PT Sans"/>
          <w:color w:val="201F1F"/>
          <w:sz w:val="23"/>
          <w:szCs w:val="23"/>
          <w:lang w:eastAsia="it-IT"/>
        </w:rPr>
      </w:pPr>
      <w:r>
        <w:rPr>
          <w:rFonts w:ascii="PT Sans" w:eastAsia="Times New Roman" w:hAnsi="PT Sans"/>
          <w:color w:val="201F1F"/>
          <w:sz w:val="23"/>
          <w:szCs w:val="23"/>
          <w:lang w:eastAsia="it-IT"/>
        </w:rPr>
        <w:t xml:space="preserve">- </w:t>
      </w:r>
      <w:r w:rsidRPr="00992ED3">
        <w:rPr>
          <w:rFonts w:ascii="PT Sans" w:eastAsia="Times New Roman" w:hAnsi="PT Sans"/>
          <w:i/>
          <w:color w:val="201F1F"/>
          <w:sz w:val="23"/>
          <w:szCs w:val="23"/>
          <w:lang w:eastAsia="it-IT"/>
        </w:rPr>
        <w:t>Camera doppia</w:t>
      </w:r>
      <w:r w:rsidRPr="00992ED3">
        <w:rPr>
          <w:rFonts w:ascii="PT Sans" w:eastAsia="Times New Roman" w:hAnsi="PT Sans"/>
          <w:color w:val="201F1F"/>
          <w:sz w:val="23"/>
          <w:szCs w:val="23"/>
          <w:lang w:eastAsia="it-IT"/>
        </w:rPr>
        <w:t xml:space="preserve"> con </w:t>
      </w:r>
      <w:r>
        <w:rPr>
          <w:rFonts w:ascii="PT Sans" w:eastAsia="Times New Roman" w:hAnsi="PT Sans"/>
          <w:color w:val="201F1F"/>
          <w:sz w:val="23"/>
          <w:szCs w:val="23"/>
          <w:lang w:eastAsia="it-IT"/>
        </w:rPr>
        <w:t>prima colazione inclusa € 58,00.</w:t>
      </w:r>
    </w:p>
    <w:p w:rsidR="00992ED3" w:rsidRPr="00992ED3" w:rsidRDefault="00992ED3" w:rsidP="00992ED3">
      <w:pPr>
        <w:shd w:val="clear" w:color="auto" w:fill="FFFFFF"/>
        <w:spacing w:after="120"/>
        <w:rPr>
          <w:rFonts w:ascii="PT Sans" w:eastAsia="Times New Roman" w:hAnsi="PT Sans"/>
          <w:color w:val="201F1F"/>
          <w:sz w:val="23"/>
          <w:szCs w:val="23"/>
          <w:lang w:eastAsia="it-IT"/>
        </w:rPr>
      </w:pPr>
      <w:r>
        <w:rPr>
          <w:rFonts w:ascii="PT Sans" w:eastAsia="Times New Roman" w:hAnsi="PT Sans"/>
          <w:color w:val="201F1F"/>
          <w:sz w:val="23"/>
          <w:szCs w:val="23"/>
          <w:lang w:eastAsia="it-IT"/>
        </w:rPr>
        <w:t xml:space="preserve">- </w:t>
      </w:r>
      <w:r w:rsidRPr="00992ED3">
        <w:rPr>
          <w:rFonts w:ascii="PT Sans" w:eastAsia="Times New Roman" w:hAnsi="PT Sans"/>
          <w:i/>
          <w:color w:val="201F1F"/>
          <w:sz w:val="23"/>
          <w:szCs w:val="23"/>
          <w:lang w:eastAsia="it-IT"/>
        </w:rPr>
        <w:t>Camera tripla</w:t>
      </w:r>
      <w:r w:rsidRPr="00992ED3">
        <w:rPr>
          <w:rFonts w:ascii="PT Sans" w:eastAsia="Times New Roman" w:hAnsi="PT Sans"/>
          <w:color w:val="201F1F"/>
          <w:sz w:val="23"/>
          <w:szCs w:val="23"/>
          <w:lang w:eastAsia="it-IT"/>
        </w:rPr>
        <w:t xml:space="preserve"> con </w:t>
      </w:r>
      <w:r>
        <w:rPr>
          <w:rFonts w:ascii="PT Sans" w:eastAsia="Times New Roman" w:hAnsi="PT Sans"/>
          <w:color w:val="201F1F"/>
          <w:sz w:val="23"/>
          <w:szCs w:val="23"/>
          <w:lang w:eastAsia="it-IT"/>
        </w:rPr>
        <w:t>prima colazione inclusa € 63,00.</w:t>
      </w:r>
    </w:p>
    <w:p w:rsidR="00AF1259" w:rsidRPr="00992ED3" w:rsidRDefault="00992ED3" w:rsidP="00992ED3">
      <w:pPr>
        <w:shd w:val="clear" w:color="auto" w:fill="FFFFFF"/>
        <w:spacing w:after="120"/>
        <w:rPr>
          <w:rFonts w:ascii="PT Sans" w:eastAsia="Times New Roman" w:hAnsi="PT Sans"/>
          <w:color w:val="201F1F"/>
          <w:sz w:val="23"/>
          <w:szCs w:val="23"/>
          <w:lang w:eastAsia="it-IT"/>
        </w:rPr>
      </w:pPr>
      <w:r>
        <w:rPr>
          <w:rFonts w:ascii="PT Sans" w:eastAsia="Times New Roman" w:hAnsi="PT Sans"/>
          <w:color w:val="201F1F"/>
          <w:sz w:val="23"/>
          <w:szCs w:val="23"/>
          <w:lang w:eastAsia="it-IT"/>
        </w:rPr>
        <w:t xml:space="preserve">- </w:t>
      </w:r>
      <w:r w:rsidRPr="00992ED3">
        <w:rPr>
          <w:rFonts w:ascii="PT Sans" w:eastAsia="Times New Roman" w:hAnsi="PT Sans"/>
          <w:i/>
          <w:color w:val="201F1F"/>
          <w:sz w:val="23"/>
          <w:szCs w:val="23"/>
          <w:lang w:eastAsia="it-IT"/>
        </w:rPr>
        <w:t xml:space="preserve">Pasti:  </w:t>
      </w:r>
      <w:r w:rsidRPr="00992ED3">
        <w:rPr>
          <w:rFonts w:ascii="PT Sans" w:eastAsia="Times New Roman" w:hAnsi="PT Sans"/>
          <w:color w:val="201F1F"/>
          <w:sz w:val="23"/>
          <w:szCs w:val="23"/>
          <w:lang w:eastAsia="it-IT"/>
        </w:rPr>
        <w:t>€ 12,00 a persona a pasto con mezza minerale inclusa.</w:t>
      </w:r>
    </w:p>
    <w:p w:rsidR="00AF1259" w:rsidRDefault="00AF1259" w:rsidP="00A9476A">
      <w:pPr>
        <w:ind w:firstLine="709"/>
        <w:rPr>
          <w:rFonts w:ascii="Times New Roman" w:hAnsi="Times New Roman"/>
          <w:sz w:val="24"/>
          <w:szCs w:val="24"/>
        </w:rPr>
      </w:pPr>
    </w:p>
    <w:p w:rsidR="00866B34" w:rsidRPr="00E330A8" w:rsidRDefault="00992ED3" w:rsidP="00866B34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Come arrivare a</w:t>
      </w:r>
      <w:r w:rsidR="00866B34" w:rsidRPr="00E330A8">
        <w:rPr>
          <w:rFonts w:ascii="Times New Roman" w:hAnsi="Times New Roman"/>
          <w:b/>
          <w:sz w:val="24"/>
          <w:szCs w:val="24"/>
        </w:rPr>
        <w:t xml:space="preserve"> Domus Urbis</w:t>
      </w:r>
    </w:p>
    <w:p w:rsidR="00AF1259" w:rsidRPr="00992ED3" w:rsidRDefault="00866B34" w:rsidP="00866B34">
      <w:pPr>
        <w:spacing w:after="120"/>
        <w:rPr>
          <w:rFonts w:ascii="Times New Roman" w:hAnsi="Times New Roman"/>
          <w:i/>
          <w:sz w:val="24"/>
          <w:szCs w:val="24"/>
        </w:rPr>
      </w:pPr>
      <w:r w:rsidRPr="00992ED3">
        <w:rPr>
          <w:rFonts w:ascii="Times New Roman" w:hAnsi="Times New Roman"/>
          <w:i/>
          <w:sz w:val="24"/>
          <w:szCs w:val="24"/>
        </w:rPr>
        <w:t>D</w:t>
      </w:r>
      <w:r w:rsidR="00AF1259" w:rsidRPr="00992ED3">
        <w:rPr>
          <w:rFonts w:ascii="Times New Roman" w:hAnsi="Times New Roman"/>
          <w:i/>
          <w:sz w:val="24"/>
          <w:szCs w:val="24"/>
        </w:rPr>
        <w:t>al Grande raccordo anulare</w:t>
      </w:r>
      <w:r w:rsidR="00992ED3">
        <w:rPr>
          <w:rFonts w:ascii="Times New Roman" w:hAnsi="Times New Roman"/>
          <w:i/>
          <w:sz w:val="24"/>
          <w:szCs w:val="24"/>
        </w:rPr>
        <w:t>:</w:t>
      </w:r>
    </w:p>
    <w:p w:rsidR="00866B34" w:rsidRDefault="00866B34" w:rsidP="00866B34">
      <w:pPr>
        <w:spacing w:after="120"/>
        <w:rPr>
          <w:rFonts w:ascii="Times New Roman" w:hAnsi="Times New Roman"/>
          <w:sz w:val="24"/>
          <w:szCs w:val="24"/>
        </w:rPr>
      </w:pPr>
      <w:r w:rsidRPr="00E330A8">
        <w:rPr>
          <w:rFonts w:ascii="Times New Roman" w:hAnsi="Times New Roman"/>
          <w:sz w:val="24"/>
          <w:szCs w:val="24"/>
        </w:rPr>
        <w:t>U</w:t>
      </w:r>
      <w:r w:rsidR="00083B66">
        <w:rPr>
          <w:rFonts w:ascii="Times New Roman" w:hAnsi="Times New Roman"/>
          <w:sz w:val="24"/>
          <w:szCs w:val="24"/>
        </w:rPr>
        <w:t>scita 9 Fidene</w:t>
      </w:r>
      <w:r w:rsidRPr="00E330A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Via Settebagni – Via della Bufalotta,  550</w:t>
      </w:r>
    </w:p>
    <w:p w:rsidR="00866B34" w:rsidRPr="00992ED3" w:rsidRDefault="00866B34" w:rsidP="00866B34">
      <w:pPr>
        <w:spacing w:after="120"/>
        <w:rPr>
          <w:rFonts w:ascii="Times New Roman" w:hAnsi="Times New Roman"/>
          <w:i/>
          <w:sz w:val="24"/>
          <w:szCs w:val="24"/>
        </w:rPr>
      </w:pPr>
      <w:r w:rsidRPr="00992ED3">
        <w:rPr>
          <w:rFonts w:ascii="Times New Roman" w:hAnsi="Times New Roman"/>
          <w:i/>
          <w:sz w:val="24"/>
          <w:szCs w:val="24"/>
        </w:rPr>
        <w:t>D</w:t>
      </w:r>
      <w:r w:rsidR="00AF1259" w:rsidRPr="00992ED3">
        <w:rPr>
          <w:rFonts w:ascii="Times New Roman" w:hAnsi="Times New Roman"/>
          <w:i/>
          <w:sz w:val="24"/>
          <w:szCs w:val="24"/>
        </w:rPr>
        <w:t>all’Aeroporto “L. Da Vinci”</w:t>
      </w:r>
      <w:r w:rsidR="00992ED3">
        <w:rPr>
          <w:rFonts w:ascii="Times New Roman" w:hAnsi="Times New Roman"/>
          <w:i/>
          <w:sz w:val="24"/>
          <w:szCs w:val="24"/>
        </w:rPr>
        <w:t>:</w:t>
      </w:r>
      <w:r w:rsidR="00AF1259" w:rsidRPr="00992ED3">
        <w:rPr>
          <w:rFonts w:ascii="Times New Roman" w:hAnsi="Times New Roman"/>
          <w:i/>
          <w:sz w:val="24"/>
          <w:szCs w:val="24"/>
        </w:rPr>
        <w:t xml:space="preserve"> </w:t>
      </w:r>
    </w:p>
    <w:p w:rsidR="00866B34" w:rsidRDefault="00866B34" w:rsidP="00866B3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83B66">
        <w:rPr>
          <w:rFonts w:ascii="Times New Roman" w:hAnsi="Times New Roman"/>
          <w:sz w:val="24"/>
          <w:szCs w:val="24"/>
        </w:rPr>
        <w:t>axi:</w:t>
      </w:r>
      <w:r>
        <w:rPr>
          <w:rFonts w:ascii="Times New Roman" w:hAnsi="Times New Roman"/>
          <w:sz w:val="24"/>
          <w:szCs w:val="24"/>
        </w:rPr>
        <w:t xml:space="preserve"> Autostrada Aeroporto – Roma</w:t>
      </w:r>
    </w:p>
    <w:p w:rsidR="00866B34" w:rsidRDefault="00866B34" w:rsidP="00866B3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83B66">
        <w:rPr>
          <w:rFonts w:ascii="Times New Roman" w:hAnsi="Times New Roman"/>
          <w:sz w:val="24"/>
          <w:szCs w:val="24"/>
        </w:rPr>
        <w:t>reno:</w:t>
      </w:r>
      <w:r>
        <w:rPr>
          <w:rFonts w:ascii="Times New Roman" w:hAnsi="Times New Roman"/>
          <w:sz w:val="24"/>
          <w:szCs w:val="24"/>
        </w:rPr>
        <w:t xml:space="preserve"> Aeroporto – Stazione Termini </w:t>
      </w:r>
    </w:p>
    <w:p w:rsidR="00866B34" w:rsidRPr="00992ED3" w:rsidRDefault="00866B34" w:rsidP="00866B34">
      <w:pPr>
        <w:spacing w:after="120"/>
        <w:rPr>
          <w:rFonts w:ascii="Times New Roman" w:hAnsi="Times New Roman"/>
          <w:i/>
          <w:sz w:val="24"/>
          <w:szCs w:val="24"/>
        </w:rPr>
      </w:pPr>
      <w:r w:rsidRPr="00992ED3">
        <w:rPr>
          <w:rFonts w:ascii="Times New Roman" w:hAnsi="Times New Roman"/>
          <w:i/>
          <w:sz w:val="24"/>
          <w:szCs w:val="24"/>
        </w:rPr>
        <w:t>D</w:t>
      </w:r>
      <w:r w:rsidR="00AF1259" w:rsidRPr="00992ED3">
        <w:rPr>
          <w:rFonts w:ascii="Times New Roman" w:hAnsi="Times New Roman"/>
          <w:i/>
          <w:sz w:val="24"/>
          <w:szCs w:val="24"/>
        </w:rPr>
        <w:t>alla Stazione Termini</w:t>
      </w:r>
      <w:r w:rsidR="00992ED3">
        <w:rPr>
          <w:rFonts w:ascii="Times New Roman" w:hAnsi="Times New Roman"/>
          <w:i/>
          <w:sz w:val="24"/>
          <w:szCs w:val="24"/>
        </w:rPr>
        <w:t>:</w:t>
      </w:r>
      <w:r w:rsidR="00AF1259" w:rsidRPr="00992ED3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pPr w:leftFromText="141" w:rightFromText="141" w:horzAnchor="margin" w:tblpY="47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95"/>
        <w:gridCol w:w="66"/>
        <w:gridCol w:w="81"/>
      </w:tblGrid>
      <w:tr w:rsidR="00866B34" w:rsidRPr="008D1194" w:rsidTr="0025776F">
        <w:trPr>
          <w:gridAfter w:val="2"/>
          <w:tblCellSpacing w:w="15" w:type="dxa"/>
        </w:trPr>
        <w:tc>
          <w:tcPr>
            <w:tcW w:w="220" w:type="dxa"/>
            <w:hideMark/>
          </w:tcPr>
          <w:p w:rsidR="00866B34" w:rsidRPr="008D1194" w:rsidRDefault="00866B34" w:rsidP="006D065D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5" w:type="dxa"/>
            <w:vAlign w:val="center"/>
          </w:tcPr>
          <w:p w:rsidR="00866B34" w:rsidRPr="008D1194" w:rsidRDefault="00866B34" w:rsidP="006D065D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866B34" w:rsidRPr="008D1194" w:rsidTr="0025776F">
        <w:trPr>
          <w:gridAfter w:val="2"/>
          <w:tblCellSpacing w:w="15" w:type="dxa"/>
        </w:trPr>
        <w:tc>
          <w:tcPr>
            <w:tcW w:w="220" w:type="dxa"/>
            <w:hideMark/>
          </w:tcPr>
          <w:p w:rsidR="00866B34" w:rsidRPr="008D1194" w:rsidRDefault="00866B34" w:rsidP="006D065D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65" w:type="dxa"/>
            <w:vAlign w:val="center"/>
          </w:tcPr>
          <w:p w:rsidR="00866B34" w:rsidRPr="008D1194" w:rsidRDefault="00866B34" w:rsidP="006D065D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866B34" w:rsidRPr="008D1194" w:rsidTr="006D06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66B34" w:rsidRPr="008D1194" w:rsidRDefault="00866B34" w:rsidP="006D065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</w:tcPr>
          <w:p w:rsidR="00866B34" w:rsidRPr="008D1194" w:rsidRDefault="00866B34" w:rsidP="006D065D">
            <w:pPr>
              <w:rPr>
                <w:rFonts w:ascii="Times New Roman" w:eastAsia="Times New Roman" w:hAnsi="Times New Roman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66B34" w:rsidRPr="008D1194" w:rsidRDefault="00866B34" w:rsidP="006D065D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866B34" w:rsidRPr="00217DA6" w:rsidRDefault="00866B34" w:rsidP="00866B34">
      <w:pPr>
        <w:rPr>
          <w:rFonts w:ascii="Arial" w:eastAsia="Times New Roman" w:hAnsi="Arial" w:cs="Arial"/>
          <w:vanish/>
          <w:sz w:val="18"/>
          <w:szCs w:val="18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66B34" w:rsidRPr="00217DA6" w:rsidTr="006D06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6B34" w:rsidRPr="00217DA6" w:rsidRDefault="00866B34" w:rsidP="006D065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66B34" w:rsidRPr="00083B66" w:rsidTr="006D0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B34" w:rsidRPr="00083B66" w:rsidRDefault="00866B34" w:rsidP="006D065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6B34" w:rsidRPr="00083B66" w:rsidRDefault="00866B34" w:rsidP="006D065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66B34" w:rsidRPr="00083B66" w:rsidTr="006D0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B34" w:rsidRPr="00083B66" w:rsidRDefault="00866B34" w:rsidP="006D065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6B34" w:rsidRPr="00083B66" w:rsidRDefault="00866B34" w:rsidP="006D065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866B34" w:rsidRPr="00083B66" w:rsidRDefault="00083B66" w:rsidP="00083B66">
      <w:pPr>
        <w:spacing w:after="120"/>
        <w:rPr>
          <w:rFonts w:ascii="Times New Roman" w:hAnsi="Times New Roman"/>
          <w:sz w:val="24"/>
          <w:szCs w:val="24"/>
        </w:rPr>
      </w:pPr>
      <w:r w:rsidRPr="00083B66">
        <w:rPr>
          <w:rFonts w:ascii="Times New Roman" w:hAnsi="Times New Roman"/>
          <w:sz w:val="24"/>
          <w:szCs w:val="24"/>
        </w:rPr>
        <w:t xml:space="preserve">1. </w:t>
      </w:r>
      <w:r w:rsidRPr="00AF1259">
        <w:rPr>
          <w:rFonts w:ascii="Times New Roman" w:hAnsi="Times New Roman"/>
          <w:b/>
          <w:sz w:val="24"/>
          <w:szCs w:val="24"/>
        </w:rPr>
        <w:t>B</w:t>
      </w:r>
      <w:r w:rsidR="00AF1259" w:rsidRPr="00AF1259">
        <w:rPr>
          <w:rFonts w:ascii="Times New Roman" w:hAnsi="Times New Roman"/>
          <w:b/>
          <w:sz w:val="24"/>
          <w:szCs w:val="24"/>
        </w:rPr>
        <w:t>us</w:t>
      </w:r>
      <w:r w:rsidR="00866B34" w:rsidRPr="00AF1259">
        <w:rPr>
          <w:rFonts w:ascii="Times New Roman" w:hAnsi="Times New Roman"/>
          <w:b/>
          <w:sz w:val="24"/>
          <w:szCs w:val="24"/>
        </w:rPr>
        <w:t>:</w:t>
      </w:r>
      <w:r w:rsidR="00866B34" w:rsidRPr="00083B66">
        <w:rPr>
          <w:rFonts w:ascii="Times New Roman" w:hAnsi="Times New Roman"/>
          <w:sz w:val="24"/>
          <w:szCs w:val="24"/>
        </w:rPr>
        <w:t xml:space="preserve"> linea 90 – scend</w:t>
      </w:r>
      <w:r w:rsidR="00AF1259">
        <w:rPr>
          <w:rFonts w:ascii="Times New Roman" w:hAnsi="Times New Roman"/>
          <w:sz w:val="24"/>
          <w:szCs w:val="24"/>
        </w:rPr>
        <w:t>ere fermata Adriatico/Lampedusa</w:t>
      </w:r>
      <w:r w:rsidR="00866B34" w:rsidRPr="00083B66">
        <w:rPr>
          <w:rFonts w:ascii="Times New Roman" w:hAnsi="Times New Roman"/>
          <w:sz w:val="24"/>
          <w:szCs w:val="24"/>
        </w:rPr>
        <w:t xml:space="preserve">.  </w:t>
      </w:r>
      <w:r w:rsidR="00AF1259">
        <w:rPr>
          <w:rFonts w:ascii="Times New Roman" w:hAnsi="Times New Roman"/>
          <w:sz w:val="24"/>
          <w:szCs w:val="24"/>
        </w:rPr>
        <w:t>Alla stessa F</w:t>
      </w:r>
      <w:r>
        <w:rPr>
          <w:rFonts w:ascii="Times New Roman" w:hAnsi="Times New Roman"/>
          <w:sz w:val="24"/>
          <w:szCs w:val="24"/>
        </w:rPr>
        <w:t xml:space="preserve">ermata </w:t>
      </w:r>
      <w:r w:rsidR="00866B34" w:rsidRPr="00083B66">
        <w:rPr>
          <w:rFonts w:ascii="Times New Roman" w:hAnsi="Times New Roman"/>
          <w:sz w:val="24"/>
          <w:szCs w:val="24"/>
        </w:rPr>
        <w:t xml:space="preserve">prendere la linea 86 (7 fermate) e scendere alla fermata Castellani/Bufalotta (Centro Commerciale Carrefour). </w:t>
      </w:r>
      <w:r w:rsidR="00AF1259">
        <w:rPr>
          <w:rFonts w:ascii="Times New Roman" w:hAnsi="Times New Roman"/>
          <w:color w:val="000000"/>
          <w:sz w:val="24"/>
          <w:szCs w:val="24"/>
        </w:rPr>
        <w:t xml:space="preserve">A piedi </w:t>
      </w:r>
      <w:r w:rsidR="00866B34" w:rsidRPr="00083B66">
        <w:rPr>
          <w:rFonts w:ascii="Times New Roman" w:hAnsi="Times New Roman"/>
          <w:color w:val="000000"/>
          <w:sz w:val="24"/>
          <w:szCs w:val="24"/>
        </w:rPr>
        <w:t>50 metri</w:t>
      </w:r>
      <w:r w:rsidR="00866B34" w:rsidRPr="00083B66">
        <w:rPr>
          <w:rFonts w:ascii="Times New Roman" w:hAnsi="Times New Roman"/>
          <w:sz w:val="24"/>
          <w:szCs w:val="24"/>
        </w:rPr>
        <w:t xml:space="preserve"> </w:t>
      </w:r>
      <w:r w:rsidR="00AF1259">
        <w:rPr>
          <w:rFonts w:ascii="Times New Roman" w:hAnsi="Times New Roman"/>
          <w:color w:val="000000"/>
          <w:sz w:val="24"/>
          <w:szCs w:val="24"/>
        </w:rPr>
        <w:t>fino a</w:t>
      </w:r>
      <w:r w:rsidR="00866B34" w:rsidRPr="00083B66">
        <w:rPr>
          <w:rFonts w:ascii="Times New Roman" w:hAnsi="Times New Roman"/>
          <w:color w:val="000000"/>
          <w:sz w:val="24"/>
          <w:szCs w:val="24"/>
        </w:rPr>
        <w:t xml:space="preserve"> Domus Urbis.</w:t>
      </w:r>
      <w:r w:rsidR="00866B34" w:rsidRPr="00083B66">
        <w:rPr>
          <w:rFonts w:ascii="Times New Roman" w:hAnsi="Times New Roman"/>
          <w:sz w:val="24"/>
          <w:szCs w:val="24"/>
        </w:rPr>
        <w:t> </w:t>
      </w:r>
    </w:p>
    <w:p w:rsidR="00866B34" w:rsidRDefault="00083B66" w:rsidP="00992ED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AF1259">
        <w:rPr>
          <w:rFonts w:ascii="Times New Roman" w:hAnsi="Times New Roman"/>
          <w:b/>
          <w:sz w:val="24"/>
          <w:szCs w:val="24"/>
        </w:rPr>
        <w:t>M</w:t>
      </w:r>
      <w:r w:rsidR="00AF1259" w:rsidRPr="00AF1259">
        <w:rPr>
          <w:rFonts w:ascii="Times New Roman" w:hAnsi="Times New Roman"/>
          <w:b/>
          <w:sz w:val="24"/>
          <w:szCs w:val="24"/>
        </w:rPr>
        <w:t>etro</w:t>
      </w:r>
      <w:r w:rsidR="00866B34" w:rsidRPr="00AF1259">
        <w:rPr>
          <w:rFonts w:ascii="Times New Roman" w:hAnsi="Times New Roman"/>
          <w:b/>
          <w:sz w:val="24"/>
          <w:szCs w:val="24"/>
        </w:rPr>
        <w:t>:</w:t>
      </w:r>
      <w:r w:rsidR="00866B34">
        <w:rPr>
          <w:rFonts w:ascii="Times New Roman" w:hAnsi="Times New Roman"/>
          <w:sz w:val="24"/>
          <w:szCs w:val="24"/>
        </w:rPr>
        <w:t xml:space="preserve"> </w:t>
      </w:r>
      <w:r w:rsidR="00866B34" w:rsidRPr="00DF0DD4">
        <w:rPr>
          <w:rFonts w:ascii="Times New Roman" w:hAnsi="Times New Roman"/>
          <w:sz w:val="24"/>
          <w:szCs w:val="24"/>
        </w:rPr>
        <w:t xml:space="preserve">prendere Metro B1 </w:t>
      </w:r>
      <w:r w:rsidR="00866B34">
        <w:rPr>
          <w:rFonts w:ascii="Times New Roman" w:hAnsi="Times New Roman"/>
          <w:sz w:val="24"/>
          <w:szCs w:val="24"/>
        </w:rPr>
        <w:t xml:space="preserve">e scendere a Piazza Conca d’Oro, </w:t>
      </w:r>
      <w:r w:rsidR="00866B34" w:rsidRPr="00DF0DD4">
        <w:rPr>
          <w:rFonts w:ascii="Times New Roman" w:hAnsi="Times New Roman"/>
          <w:sz w:val="24"/>
          <w:szCs w:val="24"/>
        </w:rPr>
        <w:t xml:space="preserve">uscire dalla parte di </w:t>
      </w:r>
      <w:r w:rsidR="00992ED3">
        <w:rPr>
          <w:rFonts w:ascii="Times New Roman" w:hAnsi="Times New Roman"/>
          <w:sz w:val="24"/>
          <w:szCs w:val="24"/>
        </w:rPr>
        <w:t xml:space="preserve">     </w:t>
      </w:r>
      <w:r w:rsidR="00866B34" w:rsidRPr="00DF0DD4">
        <w:rPr>
          <w:rFonts w:ascii="Times New Roman" w:hAnsi="Times New Roman"/>
          <w:sz w:val="24"/>
          <w:szCs w:val="24"/>
        </w:rPr>
        <w:t>Via Martana. Prendere la linea 86 (Marmorale) per 13 fermate e scendere alla fermat</w:t>
      </w:r>
      <w:r w:rsidR="00AF1259">
        <w:rPr>
          <w:rFonts w:ascii="Times New Roman" w:hAnsi="Times New Roman"/>
          <w:sz w:val="24"/>
          <w:szCs w:val="24"/>
        </w:rPr>
        <w:t>a Castellani/Bufalotta (Centro C</w:t>
      </w:r>
      <w:r w:rsidR="00866B34" w:rsidRPr="00DF0DD4">
        <w:rPr>
          <w:rFonts w:ascii="Times New Roman" w:hAnsi="Times New Roman"/>
          <w:sz w:val="24"/>
          <w:szCs w:val="24"/>
        </w:rPr>
        <w:t xml:space="preserve">ommerciale Carrefour). </w:t>
      </w:r>
    </w:p>
    <w:p w:rsidR="00CC6BEF" w:rsidRDefault="00CC6BEF" w:rsidP="00083B66">
      <w:pPr>
        <w:rPr>
          <w:rFonts w:ascii="Times New Roman" w:hAnsi="Times New Roman"/>
          <w:sz w:val="24"/>
          <w:szCs w:val="24"/>
        </w:rPr>
      </w:pPr>
    </w:p>
    <w:p w:rsidR="00083B66" w:rsidRDefault="00083B66" w:rsidP="00083B66">
      <w:pPr>
        <w:rPr>
          <w:rFonts w:ascii="Times New Roman" w:hAnsi="Times New Roman"/>
          <w:sz w:val="24"/>
          <w:szCs w:val="24"/>
        </w:rPr>
      </w:pPr>
    </w:p>
    <w:p w:rsidR="00083B66" w:rsidRDefault="00083B66" w:rsidP="00083B66">
      <w:pPr>
        <w:rPr>
          <w:rFonts w:ascii="Times New Roman" w:hAnsi="Times New Roman"/>
          <w:sz w:val="24"/>
          <w:szCs w:val="24"/>
        </w:rPr>
      </w:pPr>
    </w:p>
    <w:p w:rsidR="00083B66" w:rsidRDefault="00083B66" w:rsidP="00083B66">
      <w:pPr>
        <w:rPr>
          <w:rFonts w:ascii="Times New Roman" w:hAnsi="Times New Roman"/>
          <w:sz w:val="24"/>
          <w:szCs w:val="24"/>
        </w:rPr>
      </w:pPr>
    </w:p>
    <w:p w:rsidR="00C41E93" w:rsidRDefault="00C41E93" w:rsidP="00083B66">
      <w:pPr>
        <w:rPr>
          <w:rFonts w:ascii="Times New Roman" w:hAnsi="Times New Roman"/>
          <w:sz w:val="24"/>
          <w:szCs w:val="24"/>
        </w:rPr>
      </w:pPr>
    </w:p>
    <w:p w:rsidR="00C41E93" w:rsidRDefault="00C41E93" w:rsidP="00083B66">
      <w:pPr>
        <w:rPr>
          <w:rFonts w:ascii="Times New Roman" w:hAnsi="Times New Roman"/>
          <w:sz w:val="24"/>
          <w:szCs w:val="24"/>
        </w:rPr>
      </w:pPr>
    </w:p>
    <w:p w:rsidR="00BA6327" w:rsidRPr="008D1194" w:rsidRDefault="00BA6327">
      <w:pPr>
        <w:rPr>
          <w:color w:val="FF0000"/>
        </w:rPr>
      </w:pPr>
    </w:p>
    <w:sectPr w:rsidR="00BA6327" w:rsidRPr="008D1194" w:rsidSect="00975A06">
      <w:footerReference w:type="default" r:id="rId9"/>
      <w:pgSz w:w="11909" w:h="16834" w:code="9"/>
      <w:pgMar w:top="1134" w:right="1561" w:bottom="1134" w:left="1985" w:header="1985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84" w:rsidRDefault="00FB1584">
      <w:r>
        <w:separator/>
      </w:r>
    </w:p>
  </w:endnote>
  <w:endnote w:type="continuationSeparator" w:id="0">
    <w:p w:rsidR="00FB1584" w:rsidRDefault="00FB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xygen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794579"/>
      <w:docPartObj>
        <w:docPartGallery w:val="Page Numbers (Bottom of Page)"/>
        <w:docPartUnique/>
      </w:docPartObj>
    </w:sdtPr>
    <w:sdtEndPr/>
    <w:sdtContent>
      <w:p w:rsidR="00E750FD" w:rsidRDefault="00AF2690">
        <w:pPr>
          <w:pStyle w:val="Pidipagina"/>
          <w:jc w:val="center"/>
        </w:pPr>
        <w:r>
          <w:fldChar w:fldCharType="begin"/>
        </w:r>
        <w:r w:rsidR="00C46B13">
          <w:instrText>PAGE   \* MERGEFORMAT</w:instrText>
        </w:r>
        <w:r>
          <w:fldChar w:fldCharType="separate"/>
        </w:r>
        <w:r w:rsidR="001C5882">
          <w:rPr>
            <w:noProof/>
          </w:rPr>
          <w:t>1</w:t>
        </w:r>
        <w:r>
          <w:fldChar w:fldCharType="end"/>
        </w:r>
      </w:p>
    </w:sdtContent>
  </w:sdt>
  <w:p w:rsidR="00E750FD" w:rsidRDefault="001C58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84" w:rsidRDefault="00FB1584">
      <w:r>
        <w:separator/>
      </w:r>
    </w:p>
  </w:footnote>
  <w:footnote w:type="continuationSeparator" w:id="0">
    <w:p w:rsidR="00FB1584" w:rsidRDefault="00FB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0B040BE"/>
    <w:multiLevelType w:val="hybridMultilevel"/>
    <w:tmpl w:val="4720F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7728"/>
    <w:multiLevelType w:val="hybridMultilevel"/>
    <w:tmpl w:val="CE763414"/>
    <w:lvl w:ilvl="0" w:tplc="500EA7AA">
      <w:start w:val="1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6956"/>
    <w:multiLevelType w:val="hybridMultilevel"/>
    <w:tmpl w:val="B986C94A"/>
    <w:lvl w:ilvl="0" w:tplc="CF823EB2">
      <w:start w:val="10"/>
      <w:numFmt w:val="bullet"/>
      <w:lvlText w:val="–"/>
      <w:lvlJc w:val="left"/>
      <w:pPr>
        <w:ind w:left="1494" w:hanging="360"/>
      </w:pPr>
      <w:rPr>
        <w:rFonts w:ascii="Candara" w:eastAsiaTheme="minorEastAsia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A7D161E"/>
    <w:multiLevelType w:val="multilevel"/>
    <w:tmpl w:val="820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07888"/>
    <w:multiLevelType w:val="hybridMultilevel"/>
    <w:tmpl w:val="E92E47AE"/>
    <w:lvl w:ilvl="0" w:tplc="49662F66">
      <w:start w:val="139"/>
      <w:numFmt w:val="bullet"/>
      <w:lvlText w:val=""/>
      <w:lvlJc w:val="left"/>
      <w:pPr>
        <w:ind w:left="1068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265AE3"/>
    <w:multiLevelType w:val="hybridMultilevel"/>
    <w:tmpl w:val="B0AAFF0A"/>
    <w:lvl w:ilvl="0" w:tplc="80EC43B4">
      <w:start w:val="1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F0"/>
    <w:rsid w:val="000149ED"/>
    <w:rsid w:val="00083B66"/>
    <w:rsid w:val="000C5D24"/>
    <w:rsid w:val="001B5DC4"/>
    <w:rsid w:val="001C5882"/>
    <w:rsid w:val="00217DA6"/>
    <w:rsid w:val="0025776F"/>
    <w:rsid w:val="00271186"/>
    <w:rsid w:val="002A08E9"/>
    <w:rsid w:val="00340325"/>
    <w:rsid w:val="0036147C"/>
    <w:rsid w:val="003874DE"/>
    <w:rsid w:val="004F694F"/>
    <w:rsid w:val="00573B66"/>
    <w:rsid w:val="006320E0"/>
    <w:rsid w:val="00635D59"/>
    <w:rsid w:val="00657F22"/>
    <w:rsid w:val="00670580"/>
    <w:rsid w:val="006848BC"/>
    <w:rsid w:val="00751F57"/>
    <w:rsid w:val="0079213D"/>
    <w:rsid w:val="007D3AC5"/>
    <w:rsid w:val="007E7367"/>
    <w:rsid w:val="007F2D03"/>
    <w:rsid w:val="0081430A"/>
    <w:rsid w:val="0081523A"/>
    <w:rsid w:val="00854649"/>
    <w:rsid w:val="00866B34"/>
    <w:rsid w:val="008D1194"/>
    <w:rsid w:val="008F3690"/>
    <w:rsid w:val="009121C0"/>
    <w:rsid w:val="00992ED3"/>
    <w:rsid w:val="009C1949"/>
    <w:rsid w:val="00A93DCC"/>
    <w:rsid w:val="00A9476A"/>
    <w:rsid w:val="00AC1C34"/>
    <w:rsid w:val="00AC53A2"/>
    <w:rsid w:val="00AF1259"/>
    <w:rsid w:val="00AF2690"/>
    <w:rsid w:val="00B244CB"/>
    <w:rsid w:val="00BA6327"/>
    <w:rsid w:val="00C41E93"/>
    <w:rsid w:val="00C46B13"/>
    <w:rsid w:val="00C72916"/>
    <w:rsid w:val="00C97E11"/>
    <w:rsid w:val="00CC6BEF"/>
    <w:rsid w:val="00CF3280"/>
    <w:rsid w:val="00D01961"/>
    <w:rsid w:val="00D208F0"/>
    <w:rsid w:val="00D7533A"/>
    <w:rsid w:val="00DF0DD4"/>
    <w:rsid w:val="00E21AC3"/>
    <w:rsid w:val="00E23D19"/>
    <w:rsid w:val="00E330A8"/>
    <w:rsid w:val="00E34D0A"/>
    <w:rsid w:val="00E636F0"/>
    <w:rsid w:val="00EC6BA2"/>
    <w:rsid w:val="00EE572C"/>
    <w:rsid w:val="00F84544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16A070"/>
  <w15:docId w15:val="{7A329D58-C8F8-43A0-A1BC-B65532E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6F0"/>
    <w:pPr>
      <w:spacing w:after="0" w:line="240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A9476A"/>
    <w:pPr>
      <w:keepNext/>
      <w:outlineLvl w:val="1"/>
    </w:pPr>
    <w:rPr>
      <w:rFonts w:ascii="Tahoma" w:eastAsia="Times New Roman" w:hAnsi="Tahoma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6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63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6F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636F0"/>
    <w:pPr>
      <w:ind w:left="720"/>
      <w:contextualSpacing/>
    </w:pPr>
    <w:rPr>
      <w:rFonts w:ascii="Candara" w:eastAsiaTheme="minorEastAsia" w:hAnsi="Candara" w:cstheme="minorBidi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636F0"/>
    <w:pPr>
      <w:spacing w:after="0" w:line="240" w:lineRule="auto"/>
    </w:pPr>
    <w:rPr>
      <w:rFonts w:ascii="Candara" w:eastAsiaTheme="minorEastAsia" w:hAnsi="Candar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A9476A"/>
    <w:rPr>
      <w:rFonts w:ascii="Tahoma" w:eastAsia="Times New Roman" w:hAnsi="Tahoma" w:cs="Times New Roman"/>
      <w:b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F0DD4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635D5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D59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8224">
          <w:marLeft w:val="0"/>
          <w:marRight w:val="0"/>
          <w:marTop w:val="0"/>
          <w:marBottom w:val="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  <w:divsChild>
            <w:div w:id="20832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63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686">
                              <w:marLeft w:val="30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4D15-D8E3-4A6D-B755-8AF88206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Administrator</cp:lastModifiedBy>
  <cp:revision>2</cp:revision>
  <cp:lastPrinted>2016-01-26T12:04:00Z</cp:lastPrinted>
  <dcterms:created xsi:type="dcterms:W3CDTF">2017-02-07T08:36:00Z</dcterms:created>
  <dcterms:modified xsi:type="dcterms:W3CDTF">2017-02-07T08:36:00Z</dcterms:modified>
</cp:coreProperties>
</file>